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83" w:rsidRDefault="00CE6B83">
      <w:pPr>
        <w:widowControl w:val="0"/>
        <w:spacing w:line="220" w:lineRule="auto"/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</w:p>
    <w:p w:rsidR="00CE6B83" w:rsidRDefault="00CE6B83">
      <w:pPr>
        <w:widowControl w:val="0"/>
        <w:spacing w:line="220" w:lineRule="auto"/>
        <w:jc w:val="center"/>
        <w:rPr>
          <w:rFonts w:ascii="Arial" w:eastAsia="Arial" w:hAnsi="Arial" w:cs="Arial"/>
          <w:b/>
        </w:rPr>
      </w:pPr>
    </w:p>
    <w:p w:rsidR="00CE6B83" w:rsidRDefault="00CE6B83">
      <w:pPr>
        <w:widowControl w:val="0"/>
        <w:spacing w:line="220" w:lineRule="auto"/>
        <w:jc w:val="center"/>
        <w:rPr>
          <w:rFonts w:ascii="Arial" w:eastAsia="Arial" w:hAnsi="Arial" w:cs="Arial"/>
          <w:b/>
        </w:rPr>
      </w:pPr>
    </w:p>
    <w:p w:rsidR="00CE6B83" w:rsidRDefault="00CE6B83">
      <w:pPr>
        <w:widowControl w:val="0"/>
        <w:spacing w:line="220" w:lineRule="auto"/>
        <w:jc w:val="center"/>
        <w:rPr>
          <w:rFonts w:ascii="Arial" w:eastAsia="Arial" w:hAnsi="Arial" w:cs="Arial"/>
          <w:b/>
        </w:rPr>
      </w:pPr>
    </w:p>
    <w:p w:rsidR="00CE6B83" w:rsidRDefault="00CE6B83">
      <w:pPr>
        <w:widowControl w:val="0"/>
        <w:spacing w:line="220" w:lineRule="auto"/>
        <w:jc w:val="center"/>
        <w:rPr>
          <w:rFonts w:ascii="Arial" w:eastAsia="Arial" w:hAnsi="Arial" w:cs="Arial"/>
          <w:b/>
        </w:rPr>
      </w:pPr>
    </w:p>
    <w:p w:rsidR="00CE6B83" w:rsidRDefault="00CE6B83">
      <w:pPr>
        <w:widowControl w:val="0"/>
        <w:spacing w:line="220" w:lineRule="auto"/>
        <w:jc w:val="center"/>
        <w:rPr>
          <w:rFonts w:ascii="Arial" w:eastAsia="Arial" w:hAnsi="Arial" w:cs="Arial"/>
          <w:b/>
        </w:rPr>
      </w:pPr>
    </w:p>
    <w:p w:rsidR="00CE6B83" w:rsidRDefault="00CE6B83">
      <w:pPr>
        <w:widowControl w:val="0"/>
        <w:spacing w:line="220" w:lineRule="auto"/>
        <w:jc w:val="center"/>
        <w:rPr>
          <w:rFonts w:ascii="Arial" w:eastAsia="Arial" w:hAnsi="Arial" w:cs="Arial"/>
          <w:b/>
        </w:rPr>
      </w:pPr>
    </w:p>
    <w:p w:rsidR="00CE6B83" w:rsidRDefault="00CE6B83">
      <w:pPr>
        <w:widowControl w:val="0"/>
        <w:spacing w:line="220" w:lineRule="auto"/>
        <w:jc w:val="center"/>
        <w:rPr>
          <w:rFonts w:ascii="Arial" w:eastAsia="Arial" w:hAnsi="Arial" w:cs="Arial"/>
          <w:b/>
        </w:rPr>
      </w:pPr>
    </w:p>
    <w:p w:rsidR="00CE6B83" w:rsidRDefault="00130AE3">
      <w:pPr>
        <w:widowControl w:val="0"/>
        <w:spacing w:line="22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ESTRUCTURA DEL REPORTE PRELIMINAR</w:t>
      </w:r>
    </w:p>
    <w:p w:rsidR="00CE6B83" w:rsidRDefault="00CE6B83">
      <w:pPr>
        <w:widowControl w:val="0"/>
        <w:spacing w:line="220" w:lineRule="auto"/>
        <w:rPr>
          <w:rFonts w:ascii="Arial" w:eastAsia="Arial" w:hAnsi="Arial" w:cs="Arial"/>
        </w:rPr>
      </w:pPr>
    </w:p>
    <w:p w:rsidR="00CE6B83" w:rsidRDefault="00CE6B83">
      <w:pPr>
        <w:widowControl w:val="0"/>
        <w:spacing w:line="220" w:lineRule="auto"/>
        <w:rPr>
          <w:rFonts w:ascii="Arial" w:eastAsia="Arial" w:hAnsi="Arial" w:cs="Arial"/>
        </w:rPr>
      </w:pPr>
    </w:p>
    <w:p w:rsidR="00CE6B83" w:rsidRDefault="00CE6B83">
      <w:pPr>
        <w:widowControl w:val="0"/>
        <w:spacing w:line="220" w:lineRule="auto"/>
        <w:rPr>
          <w:rFonts w:ascii="Arial" w:eastAsia="Arial" w:hAnsi="Arial" w:cs="Arial"/>
        </w:rPr>
      </w:pPr>
    </w:p>
    <w:p w:rsidR="00CE6B83" w:rsidRDefault="00CE6B83">
      <w:pPr>
        <w:widowControl w:val="0"/>
        <w:spacing w:line="220" w:lineRule="auto"/>
        <w:rPr>
          <w:rFonts w:ascii="Arial" w:eastAsia="Arial" w:hAnsi="Arial" w:cs="Arial"/>
        </w:rPr>
      </w:pPr>
    </w:p>
    <w:p w:rsidR="00CE6B83" w:rsidRDefault="00CE6B83">
      <w:pPr>
        <w:widowControl w:val="0"/>
        <w:spacing w:line="220" w:lineRule="auto"/>
        <w:rPr>
          <w:rFonts w:ascii="Arial" w:eastAsia="Arial" w:hAnsi="Arial" w:cs="Arial"/>
        </w:rPr>
      </w:pPr>
    </w:p>
    <w:p w:rsidR="00CE6B83" w:rsidRDefault="00130AE3">
      <w:pPr>
        <w:widowControl w:val="0"/>
        <w:numPr>
          <w:ilvl w:val="0"/>
          <w:numId w:val="1"/>
        </w:numPr>
        <w:spacing w:after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Portada. </w:t>
      </w:r>
      <w:r>
        <w:rPr>
          <w:rFonts w:ascii="Arial" w:eastAsia="Arial" w:hAnsi="Arial" w:cs="Arial"/>
          <w:color w:val="000000"/>
        </w:rPr>
        <w:t xml:space="preserve">(Logotipo de 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color w:val="000000"/>
        </w:rPr>
        <w:t>, Nombre de la escuela, Título del proyecto, Nombre del estudiante, Carrera, Número de control, Correo electrónico del estudiante, no. de teléfono del estudiante, Nombre y firma del asesor externo, Lugar y Fecha)</w:t>
      </w:r>
    </w:p>
    <w:p w:rsidR="00CE6B83" w:rsidRDefault="00130AE3">
      <w:pPr>
        <w:widowControl w:val="0"/>
        <w:numPr>
          <w:ilvl w:val="0"/>
          <w:numId w:val="1"/>
        </w:numPr>
        <w:spacing w:after="8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Objetivo general del proyecto.</w:t>
      </w:r>
    </w:p>
    <w:p w:rsidR="00CE6B83" w:rsidRDefault="00130AE3">
      <w:pPr>
        <w:widowControl w:val="0"/>
        <w:numPr>
          <w:ilvl w:val="0"/>
          <w:numId w:val="1"/>
        </w:numPr>
        <w:spacing w:after="8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Delimitación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resumen del proyecto.</w:t>
      </w:r>
    </w:p>
    <w:p w:rsidR="00CE6B83" w:rsidRDefault="00130AE3">
      <w:pPr>
        <w:widowControl w:val="0"/>
        <w:numPr>
          <w:ilvl w:val="0"/>
          <w:numId w:val="1"/>
        </w:numPr>
        <w:spacing w:after="8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Objetivos específicos.</w:t>
      </w:r>
    </w:p>
    <w:p w:rsidR="00CE6B83" w:rsidRDefault="00130AE3">
      <w:pPr>
        <w:widowControl w:val="0"/>
        <w:numPr>
          <w:ilvl w:val="0"/>
          <w:numId w:val="1"/>
        </w:numPr>
        <w:spacing w:after="8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Antecedentes y Justificación de la problemática a atender.</w:t>
      </w:r>
    </w:p>
    <w:p w:rsidR="00CE6B83" w:rsidRDefault="00130A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Descripción detallada de las actividades (Metodología).</w:t>
      </w:r>
    </w:p>
    <w:p w:rsidR="00CE6B83" w:rsidRDefault="00130A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Cronograma preliminar de actividades.</w:t>
      </w:r>
    </w:p>
    <w:p w:rsidR="00CE6B83" w:rsidRDefault="00130A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Recursos materiales requeridos.</w:t>
      </w:r>
    </w:p>
    <w:p w:rsidR="00CE6B83" w:rsidRDefault="00130A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Información sobre la empresa, organismo o dependencia para la que se desarrollará el proyecto. </w:t>
      </w:r>
      <w:r>
        <w:rPr>
          <w:rFonts w:ascii="Arial" w:eastAsia="Arial" w:hAnsi="Arial" w:cs="Arial"/>
          <w:color w:val="000000"/>
        </w:rPr>
        <w:t xml:space="preserve">(Nombre, dirección, teléfono, correo electrónico, giro, ciudad,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:rsidR="00CE6B83" w:rsidRDefault="00130A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Lugar donde se realizará el proyecto. </w:t>
      </w:r>
      <w:r>
        <w:rPr>
          <w:rFonts w:ascii="Arial" w:eastAsia="Arial" w:hAnsi="Arial" w:cs="Arial"/>
          <w:color w:val="000000"/>
        </w:rPr>
        <w:t>(Ubicación geográfica o departamento)</w:t>
      </w:r>
    </w:p>
    <w:p w:rsidR="00CE6B83" w:rsidRDefault="00130A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Datos del asesor externo. (</w:t>
      </w:r>
      <w:r>
        <w:rPr>
          <w:rFonts w:ascii="Arial" w:eastAsia="Arial" w:hAnsi="Arial" w:cs="Arial"/>
          <w:color w:val="000000"/>
        </w:rPr>
        <w:t>Departamento adscrito, puesto, correo electrónico y no. telefónico)</w:t>
      </w:r>
    </w:p>
    <w:p w:rsidR="00CE6B83" w:rsidRDefault="00CE6B83">
      <w:pPr>
        <w:widowControl w:val="0"/>
        <w:spacing w:after="80" w:line="360" w:lineRule="auto"/>
        <w:ind w:left="1440"/>
        <w:rPr>
          <w:sz w:val="24"/>
          <w:szCs w:val="24"/>
        </w:rPr>
      </w:pPr>
    </w:p>
    <w:p w:rsidR="00CE6B83" w:rsidRDefault="00CE6B83">
      <w:pPr>
        <w:widowControl w:val="0"/>
        <w:spacing w:after="80" w:line="360" w:lineRule="auto"/>
        <w:ind w:left="1440"/>
        <w:rPr>
          <w:sz w:val="24"/>
          <w:szCs w:val="24"/>
        </w:rPr>
      </w:pPr>
    </w:p>
    <w:p w:rsidR="00CE6B83" w:rsidRDefault="00CE6B83">
      <w:pPr>
        <w:widowControl w:val="0"/>
        <w:spacing w:after="80"/>
        <w:ind w:left="1440"/>
      </w:pPr>
    </w:p>
    <w:p w:rsidR="00CE6B83" w:rsidRDefault="00CE6B83">
      <w:pPr>
        <w:widowControl w:val="0"/>
        <w:spacing w:after="80"/>
        <w:ind w:left="1440"/>
      </w:pPr>
    </w:p>
    <w:p w:rsidR="00CE6B83" w:rsidRDefault="00CE6B83">
      <w:pPr>
        <w:widowControl w:val="0"/>
        <w:spacing w:after="80"/>
        <w:ind w:left="1440"/>
      </w:pPr>
    </w:p>
    <w:p w:rsidR="00CE6B83" w:rsidRDefault="00CE6B83">
      <w:pPr>
        <w:widowControl w:val="0"/>
        <w:spacing w:after="80"/>
        <w:ind w:left="1440"/>
      </w:pPr>
    </w:p>
    <w:p w:rsidR="00CE6B83" w:rsidRDefault="00CE6B83">
      <w:pPr>
        <w:widowControl w:val="0"/>
        <w:spacing w:after="80"/>
        <w:ind w:left="1440"/>
      </w:pPr>
    </w:p>
    <w:p w:rsidR="00CE6B83" w:rsidRDefault="00CE6B83">
      <w:pPr>
        <w:widowControl w:val="0"/>
        <w:spacing w:after="80"/>
        <w:ind w:left="1440"/>
      </w:pPr>
    </w:p>
    <w:p w:rsidR="00CE6B83" w:rsidRDefault="00CE6B83">
      <w:pPr>
        <w:widowControl w:val="0"/>
        <w:spacing w:after="80"/>
        <w:ind w:left="1440"/>
      </w:pPr>
    </w:p>
    <w:p w:rsidR="00CE6B83" w:rsidRDefault="00130AE3">
      <w:pPr>
        <w:widowControl w:val="0"/>
        <w:spacing w:after="80"/>
        <w:ind w:left="1440"/>
        <w:jc w:val="center"/>
      </w:pPr>
      <w:r>
        <w:t>EJEMPLO DE PORTADA</w:t>
      </w:r>
    </w:p>
    <w:p w:rsidR="00CE6B83" w:rsidRDefault="00CE6B83">
      <w:pPr>
        <w:widowControl w:val="0"/>
        <w:spacing w:after="80"/>
        <w:ind w:left="1440"/>
        <w:jc w:val="center"/>
      </w:pPr>
    </w:p>
    <w:tbl>
      <w:tblPr>
        <w:tblStyle w:val="a"/>
        <w:tblW w:w="91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31"/>
        <w:gridCol w:w="4458"/>
      </w:tblGrid>
      <w:tr w:rsidR="00CE6B83">
        <w:tc>
          <w:tcPr>
            <w:tcW w:w="4731" w:type="dxa"/>
          </w:tcPr>
          <w:p w:rsidR="00CE6B83" w:rsidRDefault="00130AE3">
            <w:pPr>
              <w:widowControl w:val="0"/>
              <w:spacing w:after="80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588616" cy="756880"/>
                  <wp:effectExtent l="0" t="0" r="0" b="0"/>
                  <wp:docPr id="8" name="image3.jpg" descr="TecNM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TecNM(1)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16" cy="756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</w:tcPr>
          <w:p w:rsidR="00CE6B83" w:rsidRDefault="00130AE3">
            <w:pPr>
              <w:widowControl w:val="0"/>
              <w:spacing w:after="80"/>
              <w:jc w:val="right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755305" cy="768441"/>
                  <wp:effectExtent l="0" t="0" r="0" b="0"/>
                  <wp:docPr id="9" name="image2.jpg" descr="Resultado de imagen para LOGO IT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esultado de imagen para LOGO ITH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05" cy="7684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B83" w:rsidRDefault="00CE6B83">
      <w:pPr>
        <w:widowControl w:val="0"/>
        <w:spacing w:after="80"/>
        <w:ind w:left="1440"/>
        <w:jc w:val="center"/>
      </w:pPr>
    </w:p>
    <w:p w:rsidR="00CE6B83" w:rsidRDefault="00CE6B83">
      <w:pPr>
        <w:widowControl w:val="0"/>
        <w:spacing w:after="80"/>
        <w:ind w:left="1440"/>
      </w:pPr>
    </w:p>
    <w:p w:rsidR="00CE6B83" w:rsidRDefault="00CE6B83">
      <w:pPr>
        <w:widowControl w:val="0"/>
        <w:spacing w:after="80"/>
        <w:ind w:left="1440"/>
      </w:pPr>
    </w:p>
    <w:p w:rsidR="00CE6B83" w:rsidRDefault="00CE6B83">
      <w:pPr>
        <w:widowControl w:val="0"/>
        <w:spacing w:after="80"/>
        <w:ind w:left="1440"/>
      </w:pPr>
    </w:p>
    <w:p w:rsidR="00CE6B83" w:rsidRDefault="00CE6B8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b/>
          <w:sz w:val="28"/>
          <w:szCs w:val="28"/>
        </w:rPr>
      </w:pPr>
    </w:p>
    <w:p w:rsidR="00CE6B83" w:rsidRDefault="00130AE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b/>
          <w:sz w:val="28"/>
          <w:szCs w:val="28"/>
        </w:rPr>
      </w:pPr>
      <w:r>
        <w:rPr>
          <w:rFonts w:ascii="Soberana Sans" w:eastAsia="Soberana Sans" w:hAnsi="Soberana Sans" w:cs="Soberana Sans"/>
          <w:b/>
          <w:sz w:val="28"/>
          <w:szCs w:val="28"/>
        </w:rPr>
        <w:t>INSTITUTO TECNOLÓGICO DE HERMOSILLO</w:t>
      </w:r>
    </w:p>
    <w:p w:rsidR="00CE6B83" w:rsidRDefault="00130AE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sz w:val="22"/>
          <w:szCs w:val="22"/>
        </w:rPr>
      </w:pPr>
      <w:r>
        <w:rPr>
          <w:rFonts w:ascii="Soberana Sans" w:eastAsia="Soberana Sans" w:hAnsi="Soberana Sans" w:cs="Soberana Sans"/>
          <w:sz w:val="22"/>
          <w:szCs w:val="22"/>
        </w:rPr>
        <w:t>REPORTE PRELIMINAR</w:t>
      </w:r>
    </w:p>
    <w:p w:rsidR="00CE6B83" w:rsidRDefault="00CE6B8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Soberana Sans" w:eastAsia="Soberana Sans" w:hAnsi="Soberana Sans" w:cs="Soberana Sans"/>
          <w:sz w:val="22"/>
          <w:szCs w:val="22"/>
        </w:rPr>
      </w:pPr>
    </w:p>
    <w:p w:rsidR="00CE6B83" w:rsidRDefault="00130AE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TÍTULO DEL PROYECTO</w:t>
      </w: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130AE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INDICAR NOMBRE DEL ESTUDIANTE</w:t>
      </w: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130AE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CARRERA</w:t>
      </w: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130AE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EMPRESA</w:t>
      </w: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130AE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NO. DE TELÉFONO DEL ESTUDIANTE</w:t>
      </w: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130AE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INDICAR CORREO ELECTRÓNICO DEL ESTUDIANTE</w:t>
      </w: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79" w:type="dxa"/>
        <w:tblInd w:w="1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89"/>
        <w:gridCol w:w="4590"/>
      </w:tblGrid>
      <w:tr w:rsidR="00CE6B83">
        <w:tc>
          <w:tcPr>
            <w:tcW w:w="4589" w:type="dxa"/>
          </w:tcPr>
          <w:p w:rsidR="00CE6B83" w:rsidRDefault="00CE6B8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CE6B83" w:rsidRDefault="00130AE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</w:t>
            </w:r>
          </w:p>
          <w:p w:rsidR="00CE6B83" w:rsidRDefault="00130AE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y firma del Asesor Externo</w:t>
            </w:r>
          </w:p>
        </w:tc>
        <w:tc>
          <w:tcPr>
            <w:tcW w:w="4590" w:type="dxa"/>
          </w:tcPr>
          <w:p w:rsidR="00CE6B83" w:rsidRDefault="00CE6B8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CE6B83" w:rsidRDefault="00130AE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</w:t>
            </w:r>
          </w:p>
          <w:p w:rsidR="00CE6B83" w:rsidRDefault="00130AE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y firma del Asesor Interno</w:t>
            </w:r>
          </w:p>
        </w:tc>
      </w:tr>
      <w:tr w:rsidR="00CE6B83">
        <w:tc>
          <w:tcPr>
            <w:tcW w:w="4589" w:type="dxa"/>
          </w:tcPr>
          <w:p w:rsidR="00CE6B83" w:rsidRDefault="00130AE3">
            <w:pPr>
              <w:widowControl w:val="0"/>
              <w:spacing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electrónico: </w:t>
            </w:r>
          </w:p>
        </w:tc>
        <w:tc>
          <w:tcPr>
            <w:tcW w:w="4590" w:type="dxa"/>
          </w:tcPr>
          <w:p w:rsidR="00CE6B83" w:rsidRDefault="00CE6B8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E6B83">
        <w:tc>
          <w:tcPr>
            <w:tcW w:w="4589" w:type="dxa"/>
          </w:tcPr>
          <w:p w:rsidR="00CE6B83" w:rsidRDefault="00130AE3">
            <w:pPr>
              <w:widowControl w:val="0"/>
              <w:spacing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Núm. de Teléfono: </w:t>
            </w:r>
          </w:p>
        </w:tc>
        <w:tc>
          <w:tcPr>
            <w:tcW w:w="4590" w:type="dxa"/>
          </w:tcPr>
          <w:p w:rsidR="00CE6B83" w:rsidRDefault="00CE6B83">
            <w:pPr>
              <w:widowControl w:val="0"/>
              <w:spacing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</w:p>
    <w:p w:rsidR="00CE6B83" w:rsidRDefault="00CE6B83">
      <w:pPr>
        <w:widowControl w:val="0"/>
        <w:spacing w:after="80"/>
        <w:ind w:left="1440"/>
        <w:jc w:val="right"/>
        <w:rPr>
          <w:rFonts w:ascii="Arial" w:eastAsia="Arial" w:hAnsi="Arial" w:cs="Arial"/>
          <w:sz w:val="22"/>
          <w:szCs w:val="22"/>
        </w:rPr>
      </w:pPr>
    </w:p>
    <w:p w:rsidR="00CE6B83" w:rsidRDefault="00130AE3">
      <w:pPr>
        <w:widowControl w:val="0"/>
        <w:spacing w:after="80"/>
        <w:ind w:left="1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Lugar y Fecha</w:t>
      </w:r>
    </w:p>
    <w:sectPr w:rsidR="00CE6B83">
      <w:headerReference w:type="default" r:id="rId10"/>
      <w:headerReference w:type="first" r:id="rId11"/>
      <w:footerReference w:type="first" r:id="rId12"/>
      <w:pgSz w:w="12240" w:h="15840"/>
      <w:pgMar w:top="567" w:right="760" w:bottom="1134" w:left="851" w:header="720" w:footer="8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E3" w:rsidRDefault="00130AE3">
      <w:r>
        <w:separator/>
      </w:r>
    </w:p>
  </w:endnote>
  <w:endnote w:type="continuationSeparator" w:id="0">
    <w:p w:rsidR="00130AE3" w:rsidRDefault="0013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berana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3" w:rsidRDefault="00130A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ITH-AC-PO-007-07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  <w:t xml:space="preserve">Rev. </w:t>
    </w:r>
    <w:r>
      <w:rPr>
        <w:rFonts w:ascii="Arial" w:eastAsia="Arial" w:hAnsi="Arial" w:cs="Arial"/>
        <w:sz w:val="18"/>
        <w:szCs w:val="18"/>
      </w:rPr>
      <w:t>3</w:t>
    </w:r>
  </w:p>
  <w:p w:rsidR="00CE6B83" w:rsidRDefault="00CE6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E6B83" w:rsidRDefault="00CE6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E3" w:rsidRDefault="00130AE3">
      <w:r>
        <w:separator/>
      </w:r>
    </w:p>
  </w:footnote>
  <w:footnote w:type="continuationSeparator" w:id="0">
    <w:p w:rsidR="00130AE3" w:rsidRDefault="0013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3" w:rsidRDefault="00CE6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3" w:rsidRDefault="00CE6B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10083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5035"/>
      <w:gridCol w:w="3063"/>
    </w:tblGrid>
    <w:tr w:rsidR="00CE6B83">
      <w:trPr>
        <w:cantSplit/>
        <w:trHeight w:val="281"/>
      </w:trPr>
      <w:tc>
        <w:tcPr>
          <w:tcW w:w="1985" w:type="dxa"/>
          <w:vMerge w:val="restart"/>
        </w:tcPr>
        <w:p w:rsidR="00CE6B83" w:rsidRDefault="0013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FF0000"/>
              <w:sz w:val="22"/>
              <w:szCs w:val="22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43815</wp:posOffset>
                </wp:positionV>
                <wp:extent cx="575310" cy="579755"/>
                <wp:effectExtent l="0" t="0" r="0" b="0"/>
                <wp:wrapSquare wrapText="bothSides" distT="0" distB="0" distL="0" distR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35" w:type="dxa"/>
          <w:vMerge w:val="restart"/>
          <w:vAlign w:val="center"/>
        </w:tcPr>
        <w:p w:rsidR="00CE6B83" w:rsidRDefault="0013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ESTRUCTURA DEL REPORTE </w:t>
          </w:r>
          <w:r>
            <w:rPr>
              <w:rFonts w:ascii="Arial" w:eastAsia="Arial" w:hAnsi="Arial" w:cs="Arial"/>
              <w:b/>
              <w:sz w:val="22"/>
              <w:szCs w:val="22"/>
            </w:rPr>
            <w:t>PRELIMINAR</w:t>
          </w:r>
        </w:p>
      </w:tc>
      <w:tc>
        <w:tcPr>
          <w:tcW w:w="3063" w:type="dxa"/>
          <w:vAlign w:val="center"/>
        </w:tcPr>
        <w:p w:rsidR="00CE6B83" w:rsidRDefault="0013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Código:ITH-AC-PO-007-04</w:t>
          </w:r>
        </w:p>
      </w:tc>
    </w:tr>
    <w:tr w:rsidR="00CE6B83">
      <w:trPr>
        <w:cantSplit/>
        <w:trHeight w:val="190"/>
      </w:trPr>
      <w:tc>
        <w:tcPr>
          <w:tcW w:w="1985" w:type="dxa"/>
          <w:vMerge/>
        </w:tcPr>
        <w:p w:rsidR="00CE6B83" w:rsidRDefault="00CE6B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tc>
      <w:tc>
        <w:tcPr>
          <w:tcW w:w="5035" w:type="dxa"/>
          <w:vMerge/>
          <w:vAlign w:val="center"/>
        </w:tcPr>
        <w:p w:rsidR="00CE6B83" w:rsidRDefault="00CE6B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tc>
      <w:tc>
        <w:tcPr>
          <w:tcW w:w="3063" w:type="dxa"/>
          <w:vAlign w:val="center"/>
        </w:tcPr>
        <w:p w:rsidR="00CE6B83" w:rsidRDefault="0013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Revisión: </w:t>
          </w:r>
          <w:r>
            <w:rPr>
              <w:rFonts w:ascii="Arial" w:eastAsia="Arial" w:hAnsi="Arial" w:cs="Arial"/>
              <w:b/>
              <w:sz w:val="22"/>
              <w:szCs w:val="22"/>
            </w:rPr>
            <w:t>3</w:t>
          </w:r>
        </w:p>
      </w:tc>
    </w:tr>
    <w:tr w:rsidR="00CE6B83">
      <w:trPr>
        <w:cantSplit/>
        <w:trHeight w:val="219"/>
      </w:trPr>
      <w:tc>
        <w:tcPr>
          <w:tcW w:w="1985" w:type="dxa"/>
          <w:vMerge/>
        </w:tcPr>
        <w:p w:rsidR="00CE6B83" w:rsidRDefault="00CE6B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tc>
      <w:tc>
        <w:tcPr>
          <w:tcW w:w="5035" w:type="dxa"/>
        </w:tcPr>
        <w:p w:rsidR="00CE6B83" w:rsidRDefault="0013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Referencia a la Norma ISO 9001:2015: 8.5.1</w:t>
          </w:r>
        </w:p>
      </w:tc>
      <w:tc>
        <w:tcPr>
          <w:tcW w:w="3063" w:type="dxa"/>
          <w:vAlign w:val="center"/>
        </w:tcPr>
        <w:p w:rsidR="00CE6B83" w:rsidRDefault="0013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PAGE</w:instrText>
          </w:r>
          <w:r w:rsidR="00787210"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787210"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NUMPAGES</w:instrText>
          </w:r>
          <w:r w:rsidR="00787210"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787210"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3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</w:p>
      </w:tc>
    </w:tr>
  </w:tbl>
  <w:p w:rsidR="00CE6B83" w:rsidRDefault="00CE6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4DEF"/>
    <w:multiLevelType w:val="multilevel"/>
    <w:tmpl w:val="323A25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83"/>
    <w:rsid w:val="00130AE3"/>
    <w:rsid w:val="00787210"/>
    <w:rsid w:val="00C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007A2-C521-4AD4-B244-DC2FE8F9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64"/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91E64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791E64"/>
    <w:pPr>
      <w:keepNext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791E64"/>
    <w:pPr>
      <w:keepNext/>
      <w:jc w:val="center"/>
      <w:outlineLvl w:val="2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791E64"/>
    <w:pPr>
      <w:keepNext/>
      <w:jc w:val="right"/>
      <w:outlineLvl w:val="3"/>
    </w:pPr>
    <w:rPr>
      <w:rFonts w:ascii="Arial" w:hAnsi="Arial"/>
      <w:b/>
      <w:bCs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791E64"/>
    <w:pPr>
      <w:spacing w:before="240" w:after="60"/>
      <w:outlineLvl w:val="4"/>
    </w:pPr>
    <w:rPr>
      <w:b/>
      <w:bCs/>
      <w:i/>
      <w:iCs/>
      <w:sz w:val="26"/>
      <w:szCs w:val="26"/>
      <w:lang w:val="es-MX" w:eastAsia="es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99"/>
    <w:qFormat/>
    <w:rsid w:val="00791E64"/>
    <w:pPr>
      <w:jc w:val="center"/>
    </w:pPr>
    <w:rPr>
      <w:rFonts w:ascii="Arial" w:hAnsi="Arial"/>
      <w:b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F4CE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4CE7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4CE7"/>
    <w:rPr>
      <w:rFonts w:asciiTheme="majorHAnsi" w:eastAsiaTheme="majorEastAsia" w:hAnsiTheme="majorHAnsi" w:cstheme="majorBidi"/>
      <w:b/>
      <w:bCs/>
      <w:sz w:val="26"/>
      <w:szCs w:val="26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4CE7"/>
    <w:rPr>
      <w:rFonts w:asciiTheme="minorHAnsi" w:eastAsiaTheme="minorEastAsia" w:hAnsiTheme="minorHAnsi" w:cstheme="minorBidi"/>
      <w:b/>
      <w:bCs/>
      <w:sz w:val="28"/>
      <w:szCs w:val="28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4CE7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791E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4CE7"/>
    <w:rPr>
      <w:sz w:val="20"/>
      <w:szCs w:val="20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791E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4CE7"/>
    <w:rPr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F4CE7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791E64"/>
    <w:pPr>
      <w:jc w:val="center"/>
    </w:pPr>
    <w:rPr>
      <w:rFonts w:ascii="Arial" w:hAnsi="Arial"/>
      <w:b/>
      <w:bCs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CE7"/>
    <w:rPr>
      <w:sz w:val="20"/>
      <w:szCs w:val="20"/>
      <w:lang w:val="es-ES" w:eastAsia="en-US"/>
    </w:rPr>
  </w:style>
  <w:style w:type="table" w:styleId="Tablaconcuadrcula">
    <w:name w:val="Table Grid"/>
    <w:basedOn w:val="Tablanormal"/>
    <w:rsid w:val="0079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791E64"/>
    <w:rPr>
      <w:rFonts w:cs="Times New Roman"/>
    </w:rPr>
  </w:style>
  <w:style w:type="paragraph" w:styleId="Prrafodelista">
    <w:name w:val="List Paragraph"/>
    <w:basedOn w:val="Normal"/>
    <w:uiPriority w:val="34"/>
    <w:qFormat/>
    <w:rsid w:val="00EF679D"/>
    <w:pPr>
      <w:ind w:left="720"/>
      <w:contextualSpacing/>
    </w:pPr>
    <w:rPr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84oWkiWNbh1ExDiWGO1uDImjXw==">AMUW2mV3abepQgUB1ce1cJVlncQpc3RO+gDc0xa4HyPWzhDrcijO4o8OAD7pDXLBrtst1bzfYUvlC6oB7CNxRcvFk9Ugv9f93e7rzRlfIdT3piGHhSNz/8JcxoDUZflx3ZwXdlf+daTk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Díaz</dc:creator>
  <cp:lastModifiedBy>HP</cp:lastModifiedBy>
  <cp:revision>2</cp:revision>
  <dcterms:created xsi:type="dcterms:W3CDTF">2022-04-28T06:08:00Z</dcterms:created>
  <dcterms:modified xsi:type="dcterms:W3CDTF">2022-04-28T06:08:00Z</dcterms:modified>
</cp:coreProperties>
</file>